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Paramore Miriam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8.11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Miriam Paramore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06/18/2018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3156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2019-12-07T14:48:16Z</dcterms:created>
  <dcterms:modified xsi:type="dcterms:W3CDTF">2019-12-07T14:48:16Z</dcterms:modified>
</cp:coreProperties>
</file>